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F1BC" w14:textId="77777777" w:rsidR="00AE46FF" w:rsidRDefault="00AE46FF" w:rsidP="00AE46FF">
      <w:pPr>
        <w:wordWrap w:val="0"/>
        <w:overflowPunct w:val="0"/>
        <w:autoSpaceDE w:val="0"/>
        <w:autoSpaceDN w:val="0"/>
        <w:rPr>
          <w:rFonts w:ascii="ＭＳ 明朝"/>
        </w:rPr>
      </w:pPr>
      <w:r>
        <w:rPr>
          <w:rFonts w:ascii="ＭＳ 明朝" w:hint="eastAsia"/>
        </w:rPr>
        <w:t>第</w:t>
      </w:r>
      <w:r>
        <w:rPr>
          <w:rFonts w:ascii="ＭＳ 明朝"/>
        </w:rPr>
        <w:t>9</w:t>
      </w:r>
      <w:r>
        <w:rPr>
          <w:rFonts w:ascii="ＭＳ 明朝" w:hint="eastAsia"/>
        </w:rPr>
        <w:t>号様式</w:t>
      </w:r>
      <w:r>
        <w:rPr>
          <w:rFonts w:ascii="ＭＳ 明朝"/>
        </w:rPr>
        <w:t>(</w:t>
      </w:r>
      <w:r>
        <w:rPr>
          <w:rFonts w:ascii="ＭＳ 明朝" w:hint="eastAsia"/>
        </w:rPr>
        <w:t>第</w:t>
      </w:r>
      <w:r>
        <w:rPr>
          <w:rFonts w:ascii="ＭＳ 明朝"/>
        </w:rPr>
        <w:t>12</w:t>
      </w:r>
      <w:r>
        <w:rPr>
          <w:rFonts w:ascii="ＭＳ 明朝" w:hint="eastAsia"/>
        </w:rPr>
        <w:t>条関係</w:t>
      </w:r>
      <w:r>
        <w:rPr>
          <w:rFonts w:ascii="ＭＳ 明朝"/>
        </w:rPr>
        <w:t>)</w:t>
      </w:r>
    </w:p>
    <w:p w14:paraId="5C0E94EF" w14:textId="77777777" w:rsidR="00AE46FF" w:rsidRDefault="00AE46FF" w:rsidP="00AE46FF">
      <w:pPr>
        <w:wordWrap w:val="0"/>
        <w:overflowPunct w:val="0"/>
        <w:autoSpaceDE w:val="0"/>
        <w:autoSpaceDN w:val="0"/>
        <w:rPr>
          <w:rFonts w:ascii="ＭＳ 明朝"/>
        </w:rPr>
      </w:pPr>
    </w:p>
    <w:p w14:paraId="36747449" w14:textId="77777777" w:rsidR="00AE46FF" w:rsidRDefault="00AE46FF" w:rsidP="00AE46FF">
      <w:pPr>
        <w:wordWrap w:val="0"/>
        <w:overflowPunct w:val="0"/>
        <w:autoSpaceDE w:val="0"/>
        <w:autoSpaceDN w:val="0"/>
        <w:ind w:right="420"/>
        <w:jc w:val="right"/>
        <w:rPr>
          <w:rFonts w:ascii="ＭＳ 明朝"/>
        </w:rPr>
      </w:pPr>
      <w:r>
        <w:rPr>
          <w:rFonts w:ascii="ＭＳ 明朝" w:hint="eastAsia"/>
        </w:rPr>
        <w:t>年　　月　　日</w:t>
      </w:r>
    </w:p>
    <w:p w14:paraId="2C9DD7BB" w14:textId="77777777" w:rsidR="00AE46FF" w:rsidRDefault="00AE46FF" w:rsidP="00AE46FF">
      <w:pPr>
        <w:wordWrap w:val="0"/>
        <w:overflowPunct w:val="0"/>
        <w:autoSpaceDE w:val="0"/>
        <w:autoSpaceDN w:val="0"/>
        <w:ind w:left="420"/>
        <w:rPr>
          <w:rFonts w:ascii="ＭＳ 明朝"/>
        </w:rPr>
      </w:pPr>
      <w:r>
        <w:rPr>
          <w:rFonts w:ascii="ＭＳ 明朝" w:hint="eastAsia"/>
        </w:rPr>
        <w:t>京都府知事　　　　様</w:t>
      </w:r>
    </w:p>
    <w:p w14:paraId="3E69F827" w14:textId="77777777" w:rsidR="00AE46FF" w:rsidRDefault="00AE46FF" w:rsidP="00AE46FF">
      <w:pPr>
        <w:wordWrap w:val="0"/>
        <w:overflowPunct w:val="0"/>
        <w:autoSpaceDE w:val="0"/>
        <w:autoSpaceDN w:val="0"/>
        <w:rPr>
          <w:rFonts w:ascii="ＭＳ 明朝"/>
        </w:rPr>
      </w:pPr>
    </w:p>
    <w:p w14:paraId="0261B422" w14:textId="77777777" w:rsidR="00AE46FF" w:rsidRDefault="00AE46FF" w:rsidP="00AE46FF">
      <w:pPr>
        <w:wordWrap w:val="0"/>
        <w:overflowPunct w:val="0"/>
        <w:autoSpaceDE w:val="0"/>
        <w:autoSpaceDN w:val="0"/>
        <w:ind w:right="420"/>
        <w:jc w:val="right"/>
        <w:rPr>
          <w:rFonts w:ascii="ＭＳ 明朝"/>
        </w:rPr>
      </w:pPr>
      <w:r>
        <w:rPr>
          <w:rFonts w:ascii="ＭＳ 明朝" w:hint="eastAsia"/>
        </w:rPr>
        <w:t xml:space="preserve">主たる事務所の所在地　　　　　　　　　　　</w:t>
      </w:r>
    </w:p>
    <w:p w14:paraId="79482629" w14:textId="77777777" w:rsidR="00AE46FF" w:rsidRDefault="00AE46FF" w:rsidP="00AE46FF">
      <w:pPr>
        <w:wordWrap w:val="0"/>
        <w:overflowPunct w:val="0"/>
        <w:autoSpaceDE w:val="0"/>
        <w:autoSpaceDN w:val="0"/>
        <w:ind w:right="420"/>
        <w:jc w:val="right"/>
        <w:rPr>
          <w:rFonts w:ascii="ＭＳ 明朝"/>
        </w:rPr>
      </w:pPr>
      <w:r>
        <w:rPr>
          <w:rFonts w:ascii="ＭＳ 明朝" w:hint="eastAsia"/>
          <w:spacing w:val="365"/>
        </w:rPr>
        <w:t>法人</w:t>
      </w:r>
      <w:r>
        <w:rPr>
          <w:rFonts w:ascii="ＭＳ 明朝" w:hint="eastAsia"/>
        </w:rPr>
        <w:t xml:space="preserve">名　　　　　　　　　　　</w:t>
      </w:r>
    </w:p>
    <w:p w14:paraId="5FECDA5F" w14:textId="081EA4E9" w:rsidR="00AE46FF" w:rsidRPr="00AE46FF" w:rsidRDefault="00AE46FF" w:rsidP="00AE46FF">
      <w:pPr>
        <w:overflowPunct w:val="0"/>
        <w:autoSpaceDE w:val="0"/>
        <w:autoSpaceDN w:val="0"/>
        <w:ind w:right="2692"/>
        <w:jc w:val="right"/>
        <w:rPr>
          <w:rFonts w:ascii="ＭＳ 明朝" w:hint="eastAsia"/>
        </w:rPr>
      </w:pPr>
      <w:r>
        <w:rPr>
          <w:rFonts w:ascii="ＭＳ 明朝" w:hint="eastAsia"/>
          <w:kern w:val="0"/>
        </w:rPr>
        <w:t xml:space="preserve">　　</w:t>
      </w:r>
      <w:r>
        <w:rPr>
          <w:rFonts w:ascii="ＭＳ 明朝" w:hint="eastAsia"/>
          <w:kern w:val="0"/>
        </w:rPr>
        <w:t xml:space="preserve">　　　　　　　　　　　　　　</w:t>
      </w:r>
      <w:r w:rsidRPr="00AE46FF">
        <w:rPr>
          <w:rFonts w:ascii="ＭＳ 明朝" w:hint="eastAsia"/>
          <w:spacing w:val="131"/>
          <w:kern w:val="0"/>
          <w:fitText w:val="2100" w:id="-493618687"/>
        </w:rPr>
        <w:t>代表者氏</w:t>
      </w:r>
      <w:r w:rsidRPr="00AE46FF">
        <w:rPr>
          <w:rFonts w:ascii="ＭＳ 明朝" w:hint="eastAsia"/>
          <w:spacing w:val="1"/>
          <w:kern w:val="0"/>
          <w:fitText w:val="2100" w:id="-493618687"/>
        </w:rPr>
        <w:t>名</w:t>
      </w:r>
      <w:r>
        <w:rPr>
          <w:rFonts w:ascii="ＭＳ 明朝" w:hint="eastAsia"/>
        </w:rPr>
        <w:t xml:space="preserve">　　　　　　　　　　　</w:t>
      </w:r>
    </w:p>
    <w:p w14:paraId="1C825970" w14:textId="77777777" w:rsidR="00AE46FF" w:rsidRDefault="00AE46FF" w:rsidP="00AE46FF">
      <w:pPr>
        <w:wordWrap w:val="0"/>
        <w:overflowPunct w:val="0"/>
        <w:autoSpaceDE w:val="0"/>
        <w:autoSpaceDN w:val="0"/>
        <w:ind w:right="420"/>
        <w:jc w:val="right"/>
        <w:rPr>
          <w:rFonts w:ascii="ＭＳ 明朝"/>
        </w:rPr>
      </w:pPr>
      <w:r>
        <w:rPr>
          <w:rFonts w:ascii="ＭＳ 明朝" w:hint="eastAsia"/>
          <w:spacing w:val="210"/>
        </w:rPr>
        <w:t>電話番</w:t>
      </w:r>
      <w:r>
        <w:rPr>
          <w:rFonts w:ascii="ＭＳ 明朝" w:hint="eastAsia"/>
        </w:rPr>
        <w:t xml:space="preserve">号　　　　　　　　　　　</w:t>
      </w:r>
    </w:p>
    <w:p w14:paraId="4FADD8E1" w14:textId="77777777" w:rsidR="00AE46FF" w:rsidRDefault="00AE46FF" w:rsidP="00AE46FF">
      <w:pPr>
        <w:wordWrap w:val="0"/>
        <w:overflowPunct w:val="0"/>
        <w:autoSpaceDE w:val="0"/>
        <w:autoSpaceDN w:val="0"/>
        <w:rPr>
          <w:rFonts w:ascii="ＭＳ 明朝"/>
        </w:rPr>
      </w:pPr>
    </w:p>
    <w:p w14:paraId="5B661C9C" w14:textId="77777777" w:rsidR="00AE46FF" w:rsidRDefault="00AE46FF" w:rsidP="00AE46FF">
      <w:pPr>
        <w:wordWrap w:val="0"/>
        <w:overflowPunct w:val="0"/>
        <w:autoSpaceDE w:val="0"/>
        <w:autoSpaceDN w:val="0"/>
        <w:rPr>
          <w:rFonts w:ascii="ＭＳ 明朝"/>
        </w:rPr>
      </w:pPr>
    </w:p>
    <w:p w14:paraId="77646396" w14:textId="77777777" w:rsidR="00AE46FF" w:rsidRDefault="00AE46FF" w:rsidP="00AE46FF">
      <w:pPr>
        <w:wordWrap w:val="0"/>
        <w:overflowPunct w:val="0"/>
        <w:autoSpaceDE w:val="0"/>
        <w:autoSpaceDN w:val="0"/>
        <w:ind w:left="2400" w:right="2400"/>
        <w:jc w:val="distribute"/>
        <w:rPr>
          <w:rFonts w:ascii="ＭＳ 明朝"/>
        </w:rPr>
      </w:pPr>
      <w:r>
        <w:rPr>
          <w:rFonts w:ascii="ＭＳ 明朝" w:hint="eastAsia"/>
        </w:rPr>
        <w:t>解散認定申請書</w:t>
      </w:r>
    </w:p>
    <w:p w14:paraId="614D664E" w14:textId="77777777" w:rsidR="00AE46FF" w:rsidRDefault="00AE46FF" w:rsidP="00AE46FF">
      <w:pPr>
        <w:wordWrap w:val="0"/>
        <w:overflowPunct w:val="0"/>
        <w:autoSpaceDE w:val="0"/>
        <w:autoSpaceDN w:val="0"/>
        <w:rPr>
          <w:rFonts w:ascii="ＭＳ 明朝"/>
        </w:rPr>
      </w:pPr>
    </w:p>
    <w:p w14:paraId="715A9F11" w14:textId="77777777" w:rsidR="00AE46FF" w:rsidRDefault="00AE46FF" w:rsidP="00AE46FF">
      <w:pPr>
        <w:wordWrap w:val="0"/>
        <w:overflowPunct w:val="0"/>
        <w:autoSpaceDE w:val="0"/>
        <w:autoSpaceDN w:val="0"/>
        <w:ind w:left="210" w:firstLine="210"/>
        <w:rPr>
          <w:rFonts w:ascii="ＭＳ 明朝"/>
        </w:rPr>
      </w:pPr>
      <w:r>
        <w:rPr>
          <w:rFonts w:ascii="ＭＳ 明朝" w:hint="eastAsia"/>
        </w:rPr>
        <w:t>特定非営利活動促進法第</w:t>
      </w:r>
      <w:r>
        <w:rPr>
          <w:rFonts w:ascii="ＭＳ 明朝"/>
        </w:rPr>
        <w:t>31</w:t>
      </w:r>
      <w:r>
        <w:rPr>
          <w:rFonts w:ascii="ＭＳ 明朝" w:hint="eastAsia"/>
        </w:rPr>
        <w:t>条第</w:t>
      </w:r>
      <w:r>
        <w:rPr>
          <w:rFonts w:ascii="ＭＳ 明朝"/>
        </w:rPr>
        <w:t>1</w:t>
      </w:r>
      <w:r>
        <w:rPr>
          <w:rFonts w:ascii="ＭＳ 明朝" w:hint="eastAsia"/>
        </w:rPr>
        <w:t>項第</w:t>
      </w:r>
      <w:r>
        <w:rPr>
          <w:rFonts w:ascii="ＭＳ 明朝"/>
        </w:rPr>
        <w:t>3</w:t>
      </w:r>
      <w:r>
        <w:rPr>
          <w:rFonts w:ascii="ＭＳ 明朝" w:hint="eastAsia"/>
        </w:rPr>
        <w:t>号に掲げる事由により下記のとおり特定非営利活動法人を解散することについて、同条第</w:t>
      </w:r>
      <w:r>
        <w:rPr>
          <w:rFonts w:ascii="ＭＳ 明朝"/>
        </w:rPr>
        <w:t>2</w:t>
      </w:r>
      <w:r>
        <w:rPr>
          <w:rFonts w:ascii="ＭＳ 明朝" w:hint="eastAsia"/>
        </w:rPr>
        <w:t>項の認定を受けたいので、申請します。</w:t>
      </w:r>
    </w:p>
    <w:p w14:paraId="3C953C1F" w14:textId="77777777" w:rsidR="00AE46FF" w:rsidRDefault="00AE46FF" w:rsidP="00AE46FF">
      <w:pPr>
        <w:wordWrap w:val="0"/>
        <w:overflowPunct w:val="0"/>
        <w:autoSpaceDE w:val="0"/>
        <w:autoSpaceDN w:val="0"/>
        <w:rPr>
          <w:rFonts w:ascii="ＭＳ 明朝"/>
        </w:rPr>
      </w:pPr>
    </w:p>
    <w:p w14:paraId="44304F4C" w14:textId="77777777" w:rsidR="00AE46FF" w:rsidRDefault="00AE46FF" w:rsidP="00AE46FF">
      <w:pPr>
        <w:wordWrap w:val="0"/>
        <w:overflowPunct w:val="0"/>
        <w:autoSpaceDE w:val="0"/>
        <w:autoSpaceDN w:val="0"/>
        <w:jc w:val="center"/>
        <w:rPr>
          <w:rFonts w:ascii="ＭＳ 明朝"/>
        </w:rPr>
      </w:pPr>
      <w:r>
        <w:rPr>
          <w:rFonts w:ascii="ＭＳ 明朝" w:hint="eastAsia"/>
        </w:rPr>
        <w:t>記</w:t>
      </w:r>
    </w:p>
    <w:p w14:paraId="0C5EEEE1" w14:textId="77777777" w:rsidR="00AE46FF" w:rsidRDefault="00AE46FF" w:rsidP="00AE46FF">
      <w:pPr>
        <w:wordWrap w:val="0"/>
        <w:overflowPunct w:val="0"/>
        <w:autoSpaceDE w:val="0"/>
        <w:autoSpaceDN w:val="0"/>
        <w:rPr>
          <w:rFonts w:ascii="ＭＳ 明朝"/>
        </w:rPr>
      </w:pPr>
    </w:p>
    <w:p w14:paraId="30FEE02B" w14:textId="77777777" w:rsidR="00AE46FF" w:rsidRDefault="00AE46FF" w:rsidP="00AE46FF">
      <w:pPr>
        <w:wordWrap w:val="0"/>
        <w:overflowPunct w:val="0"/>
        <w:autoSpaceDE w:val="0"/>
        <w:autoSpaceDN w:val="0"/>
        <w:ind w:left="210"/>
        <w:rPr>
          <w:rFonts w:ascii="ＭＳ 明朝"/>
        </w:rPr>
      </w:pPr>
      <w:r>
        <w:rPr>
          <w:rFonts w:ascii="ＭＳ 明朝"/>
        </w:rPr>
        <w:t>1</w:t>
      </w:r>
      <w:r>
        <w:rPr>
          <w:rFonts w:ascii="ＭＳ 明朝" w:hint="eastAsia"/>
        </w:rPr>
        <w:t xml:space="preserve">　目的とする特定非営利活動に係る事業の成功が不能となるに至った理由及び経過</w:t>
      </w:r>
    </w:p>
    <w:p w14:paraId="3CEA8E77" w14:textId="77777777" w:rsidR="00AE46FF" w:rsidRDefault="00AE46FF" w:rsidP="00AE46FF">
      <w:pPr>
        <w:wordWrap w:val="0"/>
        <w:overflowPunct w:val="0"/>
        <w:autoSpaceDE w:val="0"/>
        <w:autoSpaceDN w:val="0"/>
        <w:ind w:left="210"/>
        <w:rPr>
          <w:rFonts w:ascii="ＭＳ 明朝"/>
        </w:rPr>
      </w:pPr>
    </w:p>
    <w:p w14:paraId="0D683197" w14:textId="77777777" w:rsidR="00AE46FF" w:rsidRDefault="00AE46FF" w:rsidP="00AE46FF">
      <w:pPr>
        <w:wordWrap w:val="0"/>
        <w:overflowPunct w:val="0"/>
        <w:autoSpaceDE w:val="0"/>
        <w:autoSpaceDN w:val="0"/>
        <w:ind w:left="210"/>
        <w:rPr>
          <w:rFonts w:ascii="ＭＳ 明朝"/>
        </w:rPr>
      </w:pPr>
    </w:p>
    <w:p w14:paraId="714336D5" w14:textId="77777777" w:rsidR="00AE46FF" w:rsidRDefault="00AE46FF" w:rsidP="00AE46FF">
      <w:pPr>
        <w:wordWrap w:val="0"/>
        <w:overflowPunct w:val="0"/>
        <w:autoSpaceDE w:val="0"/>
        <w:autoSpaceDN w:val="0"/>
        <w:ind w:left="210"/>
        <w:rPr>
          <w:rFonts w:ascii="ＭＳ 明朝"/>
        </w:rPr>
      </w:pPr>
      <w:r>
        <w:rPr>
          <w:rFonts w:ascii="ＭＳ 明朝"/>
        </w:rPr>
        <w:t>2</w:t>
      </w:r>
      <w:r>
        <w:rPr>
          <w:rFonts w:ascii="ＭＳ 明朝" w:hint="eastAsia"/>
        </w:rPr>
        <w:t xml:space="preserve">　財産の処分方法</w:t>
      </w:r>
    </w:p>
    <w:p w14:paraId="3A9B866F" w14:textId="77777777" w:rsidR="00AE46FF" w:rsidRDefault="00AE46FF" w:rsidP="00AE46FF">
      <w:pPr>
        <w:pStyle w:val="aa"/>
        <w:tabs>
          <w:tab w:val="clear" w:pos="4252"/>
          <w:tab w:val="clear" w:pos="8504"/>
        </w:tabs>
        <w:wordWrap w:val="0"/>
        <w:overflowPunct w:val="0"/>
        <w:autoSpaceDE w:val="0"/>
        <w:autoSpaceDN w:val="0"/>
        <w:snapToGrid/>
        <w:rPr>
          <w:rFonts w:ascii="ＭＳ 明朝"/>
        </w:rPr>
      </w:pPr>
    </w:p>
    <w:p w14:paraId="7B81304E" w14:textId="77777777" w:rsidR="00AE46FF" w:rsidRDefault="00AE46FF" w:rsidP="00AE46FF">
      <w:pPr>
        <w:wordWrap w:val="0"/>
        <w:overflowPunct w:val="0"/>
        <w:autoSpaceDE w:val="0"/>
        <w:autoSpaceDN w:val="0"/>
        <w:rPr>
          <w:rFonts w:ascii="ＭＳ 明朝"/>
        </w:rPr>
      </w:pPr>
    </w:p>
    <w:p w14:paraId="26271454" w14:textId="77777777" w:rsidR="00AE46FF" w:rsidRDefault="00AE46FF" w:rsidP="00AE46FF">
      <w:pPr>
        <w:wordWrap w:val="0"/>
        <w:overflowPunct w:val="0"/>
        <w:autoSpaceDE w:val="0"/>
        <w:autoSpaceDN w:val="0"/>
        <w:ind w:leftChars="100" w:left="630" w:hangingChars="200" w:hanging="420"/>
      </w:pPr>
      <w:r>
        <w:rPr>
          <w:rFonts w:ascii="ＭＳ 明朝" w:hint="eastAsia"/>
        </w:rPr>
        <w:t xml:space="preserve">備考　</w:t>
      </w:r>
      <w:r>
        <w:rPr>
          <w:rFonts w:ascii="ＭＳ 明朝"/>
        </w:rPr>
        <w:t>1</w:t>
      </w:r>
      <w:r>
        <w:rPr>
          <w:rFonts w:ascii="ＭＳ 明朝" w:hAnsi="ＭＳ 明朝" w:hint="eastAsia"/>
        </w:rPr>
        <w:t xml:space="preserve">　</w:t>
      </w:r>
      <w:r>
        <w:rPr>
          <w:rFonts w:hint="eastAsia"/>
        </w:rPr>
        <w:t xml:space="preserve">目的とする特定非営利活動に係る事業の成功の不能を証する書面を添付して　</w:t>
      </w:r>
      <w:r>
        <w:t xml:space="preserve"> </w:t>
      </w:r>
      <w:r>
        <w:rPr>
          <w:rFonts w:hint="eastAsia"/>
        </w:rPr>
        <w:t>ください。</w:t>
      </w:r>
    </w:p>
    <w:p w14:paraId="444394E3" w14:textId="77777777" w:rsidR="00AE46FF" w:rsidRDefault="00AE46FF" w:rsidP="00AE46FF">
      <w:pPr>
        <w:pStyle w:val="ac"/>
      </w:pPr>
      <w:r>
        <w:t>2</w:t>
      </w:r>
      <w:r>
        <w:rPr>
          <w:rFonts w:hint="eastAsia"/>
        </w:rPr>
        <w:t xml:space="preserve">　この申請書及び</w:t>
      </w:r>
      <w:r>
        <w:t>1</w:t>
      </w:r>
      <w:r>
        <w:rPr>
          <w:rFonts w:hint="eastAsia"/>
        </w:rPr>
        <w:t>の書類の用紙の大きさは、日本産業規格</w:t>
      </w:r>
      <w:r>
        <w:t>A</w:t>
      </w:r>
      <w:r>
        <w:rPr>
          <w:rFonts w:hint="eastAsia"/>
        </w:rPr>
        <w:t>列</w:t>
      </w:r>
      <w:r>
        <w:t>4(</w:t>
      </w:r>
      <w:r>
        <w:rPr>
          <w:rFonts w:hint="eastAsia"/>
        </w:rPr>
        <w:t>縦長</w:t>
      </w:r>
      <w:r>
        <w:t>)</w:t>
      </w:r>
      <w:r>
        <w:rPr>
          <w:rFonts w:hint="eastAsia"/>
        </w:rPr>
        <w:t>にしてください。</w:t>
      </w:r>
    </w:p>
    <w:p w14:paraId="3D5B7B0B" w14:textId="77777777" w:rsidR="00EA7D69" w:rsidRPr="00AE46FF" w:rsidRDefault="00EA7D69"/>
    <w:sectPr w:rsidR="00EA7D69" w:rsidRPr="00AE46FF" w:rsidSect="00AE46FF">
      <w:pgSz w:w="11906" w:h="16838" w:code="9"/>
      <w:pgMar w:top="1701" w:right="1701" w:bottom="1701" w:left="1701"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FF"/>
    <w:rsid w:val="00025FFF"/>
    <w:rsid w:val="001D7F97"/>
    <w:rsid w:val="00421647"/>
    <w:rsid w:val="00426C94"/>
    <w:rsid w:val="00515EAB"/>
    <w:rsid w:val="00644A40"/>
    <w:rsid w:val="007433A9"/>
    <w:rsid w:val="007678AE"/>
    <w:rsid w:val="007F04D4"/>
    <w:rsid w:val="00804B39"/>
    <w:rsid w:val="008419B2"/>
    <w:rsid w:val="00865E36"/>
    <w:rsid w:val="00A0208E"/>
    <w:rsid w:val="00AE46FF"/>
    <w:rsid w:val="00D9026F"/>
    <w:rsid w:val="00DD0FFF"/>
    <w:rsid w:val="00EA7D69"/>
    <w:rsid w:val="00FB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2CA40C"/>
  <w15:chartTrackingRefBased/>
  <w15:docId w15:val="{4A8F013F-AEE1-455F-90A9-A66025F8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6FF"/>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AE46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46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46F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E46FF"/>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AE46FF"/>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AE46FF"/>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AE46FF"/>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AE46FF"/>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AE46FF"/>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46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46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46F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E46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46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46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46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46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46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46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46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6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46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6FF"/>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AE46FF"/>
    <w:rPr>
      <w:i/>
      <w:iCs/>
      <w:color w:val="404040" w:themeColor="text1" w:themeTint="BF"/>
    </w:rPr>
  </w:style>
  <w:style w:type="paragraph" w:styleId="a9">
    <w:name w:val="List Paragraph"/>
    <w:basedOn w:val="a"/>
    <w:uiPriority w:val="34"/>
    <w:qFormat/>
    <w:rsid w:val="00AE46FF"/>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AE46FF"/>
    <w:rPr>
      <w:i/>
      <w:iCs/>
      <w:color w:val="2F5496" w:themeColor="accent1" w:themeShade="BF"/>
    </w:rPr>
  </w:style>
  <w:style w:type="paragraph" w:styleId="22">
    <w:name w:val="Intense Quote"/>
    <w:basedOn w:val="a"/>
    <w:next w:val="a"/>
    <w:link w:val="23"/>
    <w:uiPriority w:val="30"/>
    <w:qFormat/>
    <w:rsid w:val="00AE46F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AE46FF"/>
    <w:rPr>
      <w:i/>
      <w:iCs/>
      <w:color w:val="2F5496" w:themeColor="accent1" w:themeShade="BF"/>
    </w:rPr>
  </w:style>
  <w:style w:type="character" w:styleId="24">
    <w:name w:val="Intense Reference"/>
    <w:basedOn w:val="a0"/>
    <w:uiPriority w:val="32"/>
    <w:qFormat/>
    <w:rsid w:val="00AE46FF"/>
    <w:rPr>
      <w:b/>
      <w:bCs/>
      <w:smallCaps/>
      <w:color w:val="2F5496" w:themeColor="accent1" w:themeShade="BF"/>
      <w:spacing w:val="5"/>
    </w:rPr>
  </w:style>
  <w:style w:type="paragraph" w:styleId="aa">
    <w:name w:val="header"/>
    <w:basedOn w:val="a"/>
    <w:link w:val="ab"/>
    <w:uiPriority w:val="99"/>
    <w:semiHidden/>
    <w:rsid w:val="00AE46FF"/>
    <w:pPr>
      <w:tabs>
        <w:tab w:val="center" w:pos="4252"/>
        <w:tab w:val="right" w:pos="8504"/>
      </w:tabs>
      <w:snapToGrid w:val="0"/>
    </w:pPr>
  </w:style>
  <w:style w:type="character" w:customStyle="1" w:styleId="ab">
    <w:name w:val="ヘッダー (文字)"/>
    <w:basedOn w:val="a0"/>
    <w:link w:val="aa"/>
    <w:uiPriority w:val="99"/>
    <w:semiHidden/>
    <w:rsid w:val="00AE46FF"/>
    <w:rPr>
      <w:rFonts w:ascii="Century" w:eastAsia="ＭＳ 明朝" w:hAnsi="Century" w:cs="Times New Roman"/>
      <w:szCs w:val="20"/>
    </w:rPr>
  </w:style>
  <w:style w:type="paragraph" w:styleId="ac">
    <w:name w:val="Body Text Indent"/>
    <w:basedOn w:val="a"/>
    <w:link w:val="ad"/>
    <w:uiPriority w:val="99"/>
    <w:semiHidden/>
    <w:rsid w:val="00AE46FF"/>
    <w:pPr>
      <w:wordWrap w:val="0"/>
      <w:overflowPunct w:val="0"/>
      <w:autoSpaceDE w:val="0"/>
      <w:autoSpaceDN w:val="0"/>
      <w:ind w:left="1050" w:hanging="210"/>
    </w:pPr>
    <w:rPr>
      <w:rFonts w:ascii="ＭＳ 明朝"/>
    </w:rPr>
  </w:style>
  <w:style w:type="character" w:customStyle="1" w:styleId="ad">
    <w:name w:val="本文インデント (文字)"/>
    <w:basedOn w:val="a0"/>
    <w:link w:val="ac"/>
    <w:uiPriority w:val="99"/>
    <w:semiHidden/>
    <w:rsid w:val="00AE46FF"/>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2026-02-18T06:56:00Z</dcterms:created>
  <dcterms:modified xsi:type="dcterms:W3CDTF">2026-02-18T07:00:00Z</dcterms:modified>
</cp:coreProperties>
</file>